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2" w:rsidRPr="00C14771" w:rsidRDefault="00473022" w:rsidP="0047302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7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473022" w:rsidRPr="00C14771" w:rsidRDefault="00473022" w:rsidP="0047302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771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Положению о проведении муниципального этапа Всероссийского профессионального конкурса «Воспитатель года России» в 2021 году</w:t>
      </w:r>
    </w:p>
    <w:p w:rsidR="00473022" w:rsidRPr="00B764BE" w:rsidRDefault="00473022" w:rsidP="0047302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22" w:rsidRPr="00B764BE" w:rsidRDefault="00473022" w:rsidP="0047302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22" w:rsidRPr="00343894" w:rsidRDefault="00473022" w:rsidP="0047302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Иркутского районного муниципального образования «Ресурсно - методический центр»</w:t>
      </w:r>
      <w:r w:rsidRPr="003438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от_____________________________</w:t>
      </w:r>
    </w:p>
    <w:p w:rsidR="00473022" w:rsidRPr="00B764BE" w:rsidRDefault="00473022" w:rsidP="0047302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</w:t>
      </w:r>
      <w:r w:rsidRPr="00B764B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 w:rsidRPr="00B764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педагогического работника, наименование</w:t>
      </w:r>
    </w:p>
    <w:p w:rsidR="00473022" w:rsidRPr="00B764BE" w:rsidRDefault="00473022" w:rsidP="0047302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64B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общеобразовательной организации, в которой</w:t>
      </w:r>
    </w:p>
    <w:p w:rsidR="00473022" w:rsidRPr="00B764BE" w:rsidRDefault="00473022" w:rsidP="0047302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64BE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трудовая деятельность</w:t>
      </w:r>
    </w:p>
    <w:p w:rsidR="00473022" w:rsidRPr="00B764BE" w:rsidRDefault="00473022" w:rsidP="00473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022" w:rsidRPr="00B764BE" w:rsidRDefault="00473022" w:rsidP="00473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022" w:rsidRPr="00C14771" w:rsidRDefault="00473022" w:rsidP="0047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на участие в муниципальном этапе Всероссийского профессионального конкурса «Воспитатель года России» в 2021 году</w:t>
      </w:r>
    </w:p>
    <w:p w:rsidR="00473022" w:rsidRPr="00B764BE" w:rsidRDefault="00473022" w:rsidP="00473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22" w:rsidRPr="00B764BE" w:rsidRDefault="00473022" w:rsidP="004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документы 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B7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Всероссийского </w:t>
      </w:r>
      <w:r w:rsidRPr="00B76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B76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7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B764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</w:t>
      </w:r>
      <w:r w:rsidRPr="00B76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022" w:rsidRPr="00B764BE" w:rsidRDefault="00473022" w:rsidP="004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указанных в документах, для проверки достоверности предоставленной мной информации.</w:t>
      </w:r>
    </w:p>
    <w:p w:rsidR="00473022" w:rsidRPr="00B764BE" w:rsidRDefault="00473022" w:rsidP="004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на размещение моей фотографии, фамилии, имени и отчества (при его наличии) и информации о должности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Иркутского районного муниципального образования.</w:t>
      </w:r>
    </w:p>
    <w:p w:rsidR="00473022" w:rsidRPr="00B764BE" w:rsidRDefault="00473022" w:rsidP="00473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22" w:rsidRPr="00B764BE" w:rsidRDefault="00473022" w:rsidP="00473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22" w:rsidRPr="00B764BE" w:rsidRDefault="00473022" w:rsidP="00473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22" w:rsidRPr="00B764BE" w:rsidRDefault="00473022" w:rsidP="00473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3022" w:rsidRPr="00B764BE" w:rsidRDefault="00473022" w:rsidP="00473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 20___</w:t>
      </w:r>
      <w:r w:rsidRPr="00B7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_________/___________________</w:t>
      </w:r>
    </w:p>
    <w:p w:rsidR="00473022" w:rsidRPr="00B764BE" w:rsidRDefault="00473022" w:rsidP="004730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B764B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(расшифровка подписи)</w:t>
      </w:r>
    </w:p>
    <w:p w:rsidR="00473022" w:rsidRPr="00B764BE" w:rsidRDefault="00473022" w:rsidP="004730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022" w:rsidRPr="00B764BE" w:rsidRDefault="00473022" w:rsidP="0047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22" w:rsidRDefault="0047302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473022" w:rsidRDefault="00473022" w:rsidP="0047302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2</w:t>
      </w:r>
    </w:p>
    <w:p w:rsidR="00473022" w:rsidRDefault="00473022" w:rsidP="0047302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Положению о проведении муниципального этапа Всероссийского профессионального конкурса «Воспитатель года России» в 2021 году</w:t>
      </w:r>
    </w:p>
    <w:p w:rsidR="00473022" w:rsidRPr="00B764BE" w:rsidRDefault="00473022" w:rsidP="004730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2280"/>
        <w:gridCol w:w="6934"/>
      </w:tblGrid>
      <w:tr w:rsidR="00473022" w:rsidRPr="00B764BE" w:rsidTr="00E65D98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(фотопортрет </w:t>
            </w: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B4"/>
            </w: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см)</w:t>
            </w:r>
          </w:p>
        </w:tc>
        <w:tc>
          <w:tcPr>
            <w:tcW w:w="6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022" w:rsidRDefault="00473022" w:rsidP="00E65D9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4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Информационная карта кандидата </w:t>
            </w:r>
          </w:p>
          <w:p w:rsidR="00473022" w:rsidRPr="000A54D5" w:rsidRDefault="00473022" w:rsidP="00E65D9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4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этапа Всероссийского </w:t>
            </w:r>
            <w:r w:rsidRPr="000A54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профессионального конкурса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  <w:r w:rsidRPr="000A54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России</w:t>
            </w:r>
            <w:r w:rsidRPr="000A54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2021 году</w:t>
            </w: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(фамилия)</w:t>
            </w: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(имя, отчество (последнее – при наличии))</w:t>
            </w: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____________________________________________ ) </w:t>
            </w: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022" w:rsidRPr="00B764BE" w:rsidRDefault="00473022" w:rsidP="0047302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4788"/>
      </w:tblGrid>
      <w:tr w:rsidR="00473022" w:rsidRPr="00B764BE" w:rsidTr="00E65D98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022" w:rsidRPr="00B764BE" w:rsidTr="00E65D98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в Интернете (сайт, блог и т. д.), где можно познакомиться с кандидатом на участие в конкурсе и публикуемыми им материалами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</w:t>
            </w: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год окончания профессиональной образовательной организации, образовательной организации высшего образования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общественных объединениях (наименование, направление деятельности и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коллегиальных органов управления образовательной организацией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Дополнительная информация</w:t>
            </w: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педагогическое кредо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Вам нравится работать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цен</w:t>
            </w: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ности, наиболее Вам близкие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B76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Досуг</w:t>
            </w: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022" w:rsidRPr="00B764BE" w:rsidTr="00E65D98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22" w:rsidRPr="00B764BE" w:rsidRDefault="00473022" w:rsidP="00E65D98">
            <w:pPr>
              <w:tabs>
                <w:tab w:val="left" w:pos="596"/>
              </w:tabs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22" w:rsidRPr="00B764BE" w:rsidRDefault="00473022" w:rsidP="00E65D98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022" w:rsidRPr="00B764BE" w:rsidRDefault="00473022" w:rsidP="0047302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рждаю: _______________________                                (             </w:t>
      </w:r>
      <w:r w:rsidRPr="00B764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___________________________)</w:t>
      </w:r>
    </w:p>
    <w:p w:rsidR="00473022" w:rsidRPr="00B764BE" w:rsidRDefault="00473022" w:rsidP="0047302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764B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(фамилия, имя, отчество участника (последнее – при наличии))</w:t>
      </w:r>
    </w:p>
    <w:p w:rsidR="00473022" w:rsidRPr="00B764BE" w:rsidRDefault="00473022" w:rsidP="0047302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 20____ г.       </w:t>
      </w:r>
    </w:p>
    <w:p w:rsidR="00473022" w:rsidRDefault="0047302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3022" w:rsidRDefault="0047302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C14771" w:rsidRPr="00C14771" w:rsidRDefault="00C14771" w:rsidP="00C1477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77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3</w:t>
      </w:r>
    </w:p>
    <w:p w:rsidR="00C14771" w:rsidRPr="00C14771" w:rsidRDefault="00C14771" w:rsidP="00C1477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771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Положению о проведении муниципального этапа Всероссийского профессионального конкурса «Воспитатель года России» в 2021 году</w:t>
      </w:r>
    </w:p>
    <w:p w:rsidR="002C6508" w:rsidRPr="00B764BE" w:rsidRDefault="002C6508" w:rsidP="002C6508">
      <w:pPr>
        <w:overflowPunct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508" w:rsidRPr="00B764BE" w:rsidRDefault="00C06B89" w:rsidP="000932C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Иркутского районного муниципального образования «Ресурсно - методический центр»</w:t>
      </w:r>
      <w:r w:rsidR="003E0465" w:rsidRPr="003438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6508" w:rsidRPr="00B764BE" w:rsidRDefault="002C6508" w:rsidP="002C650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08" w:rsidRPr="00B764BE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08" w:rsidRPr="00EC7F76" w:rsidRDefault="00EC7F76" w:rsidP="002C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7F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Представление</w:t>
      </w:r>
    </w:p>
    <w:p w:rsidR="002C6508" w:rsidRPr="00B764BE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08" w:rsidRPr="00B764BE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08" w:rsidRPr="00B764BE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6508" w:rsidRPr="00B764BE" w:rsidRDefault="002C6508" w:rsidP="002C65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</w:t>
      </w:r>
      <w:r w:rsidR="00C14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образовательной организации </w:t>
      </w:r>
      <w:r w:rsidRPr="00B76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Иркутско</w:t>
      </w:r>
      <w:r w:rsidR="00C06B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районного муниципального образования</w:t>
      </w:r>
      <w:r w:rsidRPr="00B76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C6508" w:rsidRPr="00B764BE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08" w:rsidRPr="00B764BE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выдвигает</w:t>
      </w:r>
      <w:r w:rsidRPr="00B7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2C6508" w:rsidRPr="00B764BE" w:rsidRDefault="002C6508" w:rsidP="002C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кандидата (последнее – при наличии))</w:t>
      </w:r>
    </w:p>
    <w:p w:rsidR="002C6508" w:rsidRPr="00B764BE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08" w:rsidRPr="00B764BE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C6508" w:rsidRPr="00B764BE" w:rsidRDefault="002C6508" w:rsidP="002C65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(занимаемая должность (наименование в соответствии с трудовой книжкой))</w:t>
      </w:r>
    </w:p>
    <w:p w:rsidR="002C6508" w:rsidRPr="00B764BE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508" w:rsidRPr="00043A20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участие в </w:t>
      </w:r>
      <w:r w:rsidR="00C06B89"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</w:t>
      </w:r>
      <w:r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932CB"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этапе </w:t>
      </w:r>
      <w:r w:rsidR="00C14771" w:rsidRPr="00C147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Всероссийского </w:t>
      </w:r>
      <w:r w:rsidRPr="00C1477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профессионально</w:t>
      </w:r>
      <w:r w:rsidR="000932CB" w:rsidRPr="00C14771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C147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</w:t>
      </w:r>
      <w:r w:rsidR="00043A20" w:rsidRPr="00C1477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043748"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</w:t>
      </w:r>
      <w:r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043A20"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</w:t>
      </w:r>
      <w:r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43A20"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2021 году</w:t>
      </w:r>
      <w:r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2C6508" w:rsidRPr="00043A20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C6508" w:rsidRPr="00043A20" w:rsidRDefault="002C6508" w:rsidP="002C6508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508" w:rsidRPr="00043A20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508" w:rsidRPr="00043A20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508" w:rsidRPr="00043A20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508" w:rsidRPr="00043A20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508" w:rsidRPr="00043A20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4771" w:rsidRPr="00043A20" w:rsidRDefault="00C14771" w:rsidP="002C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508" w:rsidRPr="00043A20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508" w:rsidRPr="00043A20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Должность руководителя</w:t>
      </w:r>
    </w:p>
    <w:p w:rsidR="002C6508" w:rsidRPr="00043A20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43A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C6508" w:rsidRPr="00B764BE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B764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4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_____________________</w:t>
      </w:r>
    </w:p>
    <w:p w:rsidR="002C6508" w:rsidRPr="00B764BE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(фамилия, имя, отчество)</w:t>
      </w:r>
      <w:r w:rsidRPr="00B76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76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76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(подпись)</w:t>
      </w:r>
    </w:p>
    <w:p w:rsidR="002C6508" w:rsidRDefault="002C6508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771" w:rsidRDefault="00C14771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B" w:rsidRDefault="00105C6B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B" w:rsidRDefault="00105C6B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B" w:rsidRDefault="00105C6B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B" w:rsidRDefault="00105C6B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B" w:rsidRDefault="00105C6B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B" w:rsidRPr="00105C6B" w:rsidRDefault="00105C6B" w:rsidP="00105C6B">
      <w:pPr>
        <w:spacing w:after="0"/>
        <w:ind w:left="4536"/>
        <w:jc w:val="both"/>
        <w:rPr>
          <w:rFonts w:ascii="Times New Roman" w:hAnsi="Times New Roman" w:cs="Times New Roman"/>
          <w:sz w:val="28"/>
        </w:rPr>
      </w:pPr>
      <w:r w:rsidRPr="00105C6B"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105C6B" w:rsidRPr="00105C6B" w:rsidRDefault="00105C6B" w:rsidP="00105C6B">
      <w:pPr>
        <w:spacing w:after="0"/>
        <w:ind w:left="4536"/>
        <w:jc w:val="both"/>
        <w:rPr>
          <w:rFonts w:ascii="Times New Roman" w:hAnsi="Times New Roman" w:cs="Times New Roman"/>
          <w:sz w:val="28"/>
        </w:rPr>
      </w:pPr>
      <w:r w:rsidRPr="00105C6B">
        <w:rPr>
          <w:rFonts w:ascii="Times New Roman" w:hAnsi="Times New Roman" w:cs="Times New Roman"/>
          <w:sz w:val="28"/>
        </w:rPr>
        <w:t>к Положению о проведении муниципального этапа Всероссийского профессионального конкурса «Воспитатель года России» в 2021 году</w:t>
      </w:r>
    </w:p>
    <w:p w:rsidR="00105C6B" w:rsidRPr="00105C6B" w:rsidRDefault="00105C6B" w:rsidP="00105C6B">
      <w:pPr>
        <w:tabs>
          <w:tab w:val="num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C6B" w:rsidRPr="00105C6B" w:rsidRDefault="00105C6B" w:rsidP="00105C6B">
      <w:pPr>
        <w:tabs>
          <w:tab w:val="num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Критерии конкурсного отбора </w:t>
      </w:r>
    </w:p>
    <w:p w:rsidR="00105C6B" w:rsidRPr="00105C6B" w:rsidRDefault="00105C6B" w:rsidP="00105C6B">
      <w:pPr>
        <w:tabs>
          <w:tab w:val="num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105C6B" w:rsidRPr="00105C6B" w:rsidRDefault="00105C6B" w:rsidP="00105C6B">
      <w:pPr>
        <w:tabs>
          <w:tab w:val="num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Всероссийского профессионального конкурса </w:t>
      </w:r>
    </w:p>
    <w:p w:rsidR="00105C6B" w:rsidRPr="00105C6B" w:rsidRDefault="00105C6B" w:rsidP="00105C6B">
      <w:pPr>
        <w:tabs>
          <w:tab w:val="num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«Воспитатель года России» в 2021 году</w:t>
      </w:r>
    </w:p>
    <w:p w:rsidR="00105C6B" w:rsidRPr="00105C6B" w:rsidRDefault="00105C6B" w:rsidP="00105C6B">
      <w:pPr>
        <w:tabs>
          <w:tab w:val="num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C6B" w:rsidRPr="00105C6B" w:rsidRDefault="00105C6B" w:rsidP="00105C6B">
      <w:pPr>
        <w:tabs>
          <w:tab w:val="num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1. Конкурсные испытания первого (заочного) тура Конкурса</w:t>
      </w:r>
    </w:p>
    <w:p w:rsidR="00105C6B" w:rsidRPr="00105C6B" w:rsidRDefault="00105C6B" w:rsidP="00105C6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«Интернет-портфолио» (Интернет-ресурс участника Конкурса).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Формат: страница участника Конкурса на интернет-сайте образовательной организации, реализующей программы дошкольного образования и/или личный сайт,  включающие методические и (или) иные авторские разработки, фото и видеоматериалы, отражающие опыт работы  участника конкурса. Адрес интернет - ресурса указывается в заявке участника Конкурса.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454"/>
        <w:gridCol w:w="2410"/>
      </w:tblGrid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Критерии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Шкала оценивания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Максимальное</w:t>
            </w:r>
          </w:p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количество баллов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Содержательность (актуальность, информативность, тематическая организованность контента; отражение опыта работы конкурсанта и практическая значимость материалов; культура представления информации)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0-15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Концептуальность и эргономичность (соответствие типа ресурса его содержанию; доступность использования; обеспечение обратной связи)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0-10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25</w:t>
            </w:r>
          </w:p>
        </w:tc>
      </w:tr>
    </w:tbl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5C6B" w:rsidRPr="00105C6B" w:rsidRDefault="00105C6B" w:rsidP="00105C6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«Визитная карточка» (видеоматериал)</w:t>
      </w:r>
    </w:p>
    <w:p w:rsidR="00105C6B" w:rsidRPr="00105C6B" w:rsidRDefault="00105C6B" w:rsidP="00105C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Визитная карточка участника – это видеоролик, представляющий педагогического работника, рассказывающий о его профессиональной и общественной деятельности.</w:t>
      </w:r>
    </w:p>
    <w:p w:rsidR="00105C6B" w:rsidRPr="00105C6B" w:rsidRDefault="00105C6B" w:rsidP="00105C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Формат: видеоролик продолжительностью не более 3-х минут, с возможностью воспроизведения на современных цифровых устройствах: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105C6B">
        <w:rPr>
          <w:rFonts w:ascii="Times New Roman" w:hAnsi="Times New Roman" w:cs="Times New Roman"/>
          <w:sz w:val="28"/>
          <w:szCs w:val="28"/>
        </w:rPr>
        <w:t xml:space="preserve">,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105C6B">
        <w:rPr>
          <w:rFonts w:ascii="Times New Roman" w:hAnsi="Times New Roman" w:cs="Times New Roman"/>
          <w:sz w:val="28"/>
          <w:szCs w:val="28"/>
        </w:rPr>
        <w:t xml:space="preserve">,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MKV</w:t>
      </w:r>
      <w:r w:rsidRPr="00105C6B">
        <w:rPr>
          <w:rFonts w:ascii="Times New Roman" w:hAnsi="Times New Roman" w:cs="Times New Roman"/>
          <w:sz w:val="28"/>
          <w:szCs w:val="28"/>
        </w:rPr>
        <w:t xml:space="preserve">,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Pr="00105C6B">
        <w:rPr>
          <w:rFonts w:ascii="Times New Roman" w:hAnsi="Times New Roman" w:cs="Times New Roman"/>
          <w:sz w:val="28"/>
          <w:szCs w:val="28"/>
        </w:rPr>
        <w:t xml:space="preserve">,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FLV</w:t>
      </w:r>
      <w:r w:rsidRPr="00105C6B">
        <w:rPr>
          <w:rFonts w:ascii="Times New Roman" w:hAnsi="Times New Roman" w:cs="Times New Roman"/>
          <w:sz w:val="28"/>
          <w:szCs w:val="28"/>
        </w:rPr>
        <w:t xml:space="preserve">,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FullHD</w:t>
      </w:r>
      <w:r w:rsidRPr="00105C6B">
        <w:rPr>
          <w:rFonts w:ascii="Times New Roman" w:hAnsi="Times New Roman" w:cs="Times New Roman"/>
          <w:sz w:val="28"/>
          <w:szCs w:val="28"/>
        </w:rPr>
        <w:t xml:space="preserve"> и др.; качество не ниже 360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px</w:t>
      </w:r>
      <w:r w:rsidRPr="00105C6B">
        <w:rPr>
          <w:rFonts w:ascii="Times New Roman" w:hAnsi="Times New Roman" w:cs="Times New Roman"/>
          <w:sz w:val="28"/>
          <w:szCs w:val="28"/>
        </w:rPr>
        <w:t>.</w:t>
      </w:r>
    </w:p>
    <w:p w:rsidR="00105C6B" w:rsidRPr="00105C6B" w:rsidRDefault="00105C6B" w:rsidP="00105C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lastRenderedPageBreak/>
        <w:t>Видеоролик должен быть оформлен информационной заставкой с указанием имени участника, наименования образовательной организации Иркутского районного муниципального образования.</w:t>
      </w:r>
    </w:p>
    <w:p w:rsidR="00105C6B" w:rsidRPr="00105C6B" w:rsidRDefault="00105C6B" w:rsidP="00105C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105C6B" w:rsidRPr="00105C6B" w:rsidRDefault="00105C6B" w:rsidP="00105C6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16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454"/>
        <w:gridCol w:w="2410"/>
      </w:tblGrid>
      <w:tr w:rsidR="00105C6B" w:rsidRPr="00105C6B" w:rsidTr="00105C6B">
        <w:trPr>
          <w:trHeight w:val="8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Критерии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Шкала оценивания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Максимальное</w:t>
            </w:r>
          </w:p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количество баллов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Соответствие теме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0-5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Информативность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0-5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Оригинальность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0-5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105C6B" w:rsidRPr="00105C6B" w:rsidTr="00105C6B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Полнота и корректность подачи информации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0-5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</w:tbl>
    <w:p w:rsidR="00105C6B" w:rsidRPr="00105C6B" w:rsidRDefault="00105C6B" w:rsidP="00105C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105C6B">
        <w:rPr>
          <w:rFonts w:ascii="Times New Roman" w:hAnsi="Times New Roman" w:cs="Times New Roman"/>
          <w:szCs w:val="28"/>
        </w:rPr>
        <w:t>* Участники самостоятельно определяют жанр видеоролика (интервью, репортаж, видеоклип, мультфильм и т.п.)</w:t>
      </w:r>
    </w:p>
    <w:p w:rsidR="00105C6B" w:rsidRPr="00105C6B" w:rsidRDefault="00105C6B" w:rsidP="00105C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105C6B" w:rsidRPr="00105C6B" w:rsidRDefault="00105C6B" w:rsidP="00105C6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«Педагогическая находка</w:t>
      </w:r>
      <w:r w:rsidRPr="00105C6B">
        <w:rPr>
          <w:rFonts w:ascii="Times New Roman" w:hAnsi="Times New Roman" w:cs="Times New Roman"/>
          <w:b/>
          <w:sz w:val="28"/>
          <w:szCs w:val="28"/>
        </w:rPr>
        <w:t>»</w:t>
      </w:r>
      <w:r w:rsidRPr="00105C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05C6B" w:rsidRPr="00105C6B" w:rsidRDefault="00105C6B" w:rsidP="00105C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Методическая разработка педагогического мероприятия с детьми по теме и направленности, определенными участником конкурса.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Формат: конспект проведения образовательной деятельности с детьми с использованием иллюстративных материалов (инфографики, фото- и видеоматериалов) любой направленности и тематики. Представляется в печатном виде в текстовом редакторе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05C6B">
        <w:rPr>
          <w:rFonts w:ascii="Times New Roman" w:hAnsi="Times New Roman" w:cs="Times New Roman"/>
          <w:sz w:val="28"/>
          <w:szCs w:val="28"/>
        </w:rPr>
        <w:t xml:space="preserve"> Word. Шрифт –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05C6B">
        <w:rPr>
          <w:rFonts w:ascii="Times New Roman" w:hAnsi="Times New Roman" w:cs="Times New Roman"/>
          <w:sz w:val="28"/>
          <w:szCs w:val="28"/>
        </w:rPr>
        <w:t xml:space="preserve">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05C6B">
        <w:rPr>
          <w:rFonts w:ascii="Times New Roman" w:hAnsi="Times New Roman" w:cs="Times New Roman"/>
          <w:sz w:val="28"/>
          <w:szCs w:val="28"/>
        </w:rPr>
        <w:t xml:space="preserve">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05C6B">
        <w:rPr>
          <w:rFonts w:ascii="Times New Roman" w:hAnsi="Times New Roman" w:cs="Times New Roman"/>
          <w:sz w:val="28"/>
          <w:szCs w:val="28"/>
        </w:rPr>
        <w:t>, кегль 14, межстрочный интервал – одинарный, выравнивание по ширине листа. Объем работы не должен превышать 7 (семь) страниц формата А4 (без учета титульного листа).</w:t>
      </w:r>
    </w:p>
    <w:p w:rsidR="00105C6B" w:rsidRPr="00105C6B" w:rsidRDefault="00105C6B" w:rsidP="00105C6B">
      <w:pPr>
        <w:tabs>
          <w:tab w:val="num" w:pos="284"/>
        </w:tabs>
        <w:ind w:firstLine="709"/>
        <w:jc w:val="center"/>
        <w:rPr>
          <w:rFonts w:ascii="Times New Roman" w:hAnsi="Times New Roman" w:cs="Times New Roman"/>
          <w:sz w:val="16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896"/>
        <w:gridCol w:w="2393"/>
      </w:tblGrid>
      <w:tr w:rsidR="00105C6B" w:rsidRPr="00105C6B" w:rsidTr="00105C6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Критерии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Шкала оценивания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Максимальное</w:t>
            </w:r>
          </w:p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количество баллов</w:t>
            </w:r>
          </w:p>
        </w:tc>
      </w:tr>
      <w:tr w:rsidR="00105C6B" w:rsidRPr="00105C6B" w:rsidTr="00105C6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Авторская новизна и оригинальность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Практичность, доступность, применимость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Соответствие ФГОС ДО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0-20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20</w:t>
            </w:r>
          </w:p>
        </w:tc>
      </w:tr>
      <w:tr w:rsidR="00105C6B" w:rsidRPr="00105C6B" w:rsidTr="00105C6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40</w:t>
            </w:r>
          </w:p>
        </w:tc>
      </w:tr>
    </w:tbl>
    <w:p w:rsidR="00105C6B" w:rsidRPr="00105C6B" w:rsidRDefault="00105C6B" w:rsidP="00105C6B">
      <w:pPr>
        <w:tabs>
          <w:tab w:val="num" w:pos="284"/>
        </w:tabs>
        <w:ind w:firstLine="709"/>
        <w:jc w:val="center"/>
        <w:rPr>
          <w:rFonts w:ascii="Times New Roman" w:hAnsi="Times New Roman" w:cs="Times New Roman"/>
          <w:sz w:val="16"/>
          <w:szCs w:val="28"/>
        </w:rPr>
      </w:pPr>
    </w:p>
    <w:p w:rsid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lastRenderedPageBreak/>
        <w:t>2. Конкурсные испытания второго (очного) тура Конкурса</w:t>
      </w:r>
    </w:p>
    <w:p w:rsidR="00105C6B" w:rsidRPr="00105C6B" w:rsidRDefault="00105C6B" w:rsidP="00105C6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«Сочинение на заданную тему»</w:t>
      </w:r>
      <w:r w:rsidRPr="00105C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Формат: участник конкурса самостоятельно выбирает жанр и тему сочинения: дневник, очерк, рассказ, сказка, письмо, эссе, литературно-критическая или научная статья, интервью, путевые заметки, репортаж, полезные советы, стихи и иное, в котором сможет раскрыть мотивы выбора профессии педагогического работника образовательной организации, реализующей программы дошкольного образования, и отражающее его собственные педагогические принципы и подходы к образованию, его понимание миссии педагога в современном мире.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Тематические направления сочинения определяются оргкомитетом и оглашаются в день написания сочинения.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Написание сочинения проводятся в рамках очного установочного семинара для участников Конкурса.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Продолжительность написания не более 120 минут (2 часа). После, рукописное сочинение сканируется и высылается по адресу электронной почты </w:t>
      </w:r>
      <w:hyperlink r:id="rId8" w:history="1">
        <w:r w:rsidRPr="00105C6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dvy</w:t>
        </w:r>
        <w:r w:rsidRPr="00105C6B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r w:rsidRPr="00105C6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irkutskruo</w:t>
        </w:r>
        <w:r w:rsidRPr="00105C6B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Pr="00105C6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05C6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105C6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05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Объем работы: не более 4 страниц рукописного текста. 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C6B" w:rsidRPr="00105C6B" w:rsidRDefault="00105C6B" w:rsidP="00105C6B">
      <w:pPr>
        <w:jc w:val="center"/>
        <w:rPr>
          <w:rFonts w:ascii="Times New Roman" w:hAnsi="Times New Roman" w:cs="Times New Roman"/>
          <w:b/>
          <w:sz w:val="16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701"/>
        <w:gridCol w:w="2410"/>
      </w:tblGrid>
      <w:tr w:rsidR="00105C6B" w:rsidRPr="00105C6B" w:rsidTr="00105C6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Шкала оценивания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Максимальное</w:t>
            </w:r>
          </w:p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05C6B">
              <w:rPr>
                <w:rFonts w:ascii="Times New Roman" w:hAnsi="Times New Roman" w:cs="Times New Roman"/>
                <w:szCs w:val="28"/>
              </w:rPr>
              <w:t>количество баллов</w:t>
            </w:r>
          </w:p>
        </w:tc>
      </w:tr>
      <w:tr w:rsidR="00105C6B" w:rsidRPr="00105C6B" w:rsidTr="00105C6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Соответствие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5</w:t>
            </w:r>
          </w:p>
        </w:tc>
      </w:tr>
      <w:tr w:rsidR="00105C6B" w:rsidRPr="00105C6B" w:rsidTr="00105C6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Аргументация собственного мнения и убедительность 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5</w:t>
            </w:r>
          </w:p>
        </w:tc>
      </w:tr>
      <w:tr w:rsidR="00105C6B" w:rsidRPr="00105C6B" w:rsidTr="00105C6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Композиционная целостность и логичность изложения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5</w:t>
            </w:r>
          </w:p>
        </w:tc>
      </w:tr>
      <w:tr w:rsidR="00105C6B" w:rsidRPr="00105C6B" w:rsidTr="00105C6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Культура речи,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5</w:t>
            </w:r>
          </w:p>
        </w:tc>
      </w:tr>
      <w:tr w:rsidR="00105C6B" w:rsidRPr="00105C6B" w:rsidTr="00105C6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20</w:t>
            </w:r>
          </w:p>
        </w:tc>
      </w:tr>
    </w:tbl>
    <w:p w:rsidR="00105C6B" w:rsidRPr="00105C6B" w:rsidRDefault="00105C6B" w:rsidP="00105C6B">
      <w:pPr>
        <w:autoSpaceDE w:val="0"/>
        <w:autoSpaceDN w:val="0"/>
        <w:adjustRightInd w:val="0"/>
        <w:ind w:left="1211"/>
        <w:rPr>
          <w:rFonts w:ascii="Times New Roman" w:hAnsi="Times New Roman" w:cs="Times New Roman"/>
          <w:sz w:val="28"/>
          <w:szCs w:val="28"/>
        </w:rPr>
      </w:pPr>
    </w:p>
    <w:p w:rsidR="00105C6B" w:rsidRPr="00105C6B" w:rsidRDefault="00105C6B" w:rsidP="00105C6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«Мастер-класс»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Формат: публичное выступление перед коллегами и членами жюри, демонстрирующее конкретный методический прием, метод(ы), технологию воспитания, обучения, развития и оздоровления, отражающие современные тенденции развития дошкольного образования. 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Проводится в дистанционном/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05C6B">
        <w:rPr>
          <w:rFonts w:ascii="Times New Roman" w:hAnsi="Times New Roman" w:cs="Times New Roman"/>
          <w:sz w:val="28"/>
          <w:szCs w:val="28"/>
        </w:rPr>
        <w:t>-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105C6B">
        <w:rPr>
          <w:rFonts w:ascii="Times New Roman" w:hAnsi="Times New Roman" w:cs="Times New Roman"/>
          <w:sz w:val="28"/>
          <w:szCs w:val="28"/>
        </w:rPr>
        <w:t xml:space="preserve"> формате.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lastRenderedPageBreak/>
        <w:t>Тема «Мастер-класса» определяется участником самостоятельно.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Регламент: 15 минут на выступление участника, 5 минут на вопросы членов жюри.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По итогам конкурсного испытания «Мастер-класс» участнику, набравшему наибольшее количество баллов, присуждается номинация «Воспитатель-наставник».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4"/>
        <w:gridCol w:w="1415"/>
        <w:gridCol w:w="1731"/>
      </w:tblGrid>
      <w:tr w:rsidR="00105C6B" w:rsidRPr="00105C6B" w:rsidTr="00105C6B"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105C6B" w:rsidRPr="00105C6B" w:rsidTr="00105C6B"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 xml:space="preserve">Соответствие материала требованиям ФГОС ДО, в том числе с учетом одной из пяти образовательных областей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0-5 баллов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5</w:t>
            </w:r>
          </w:p>
        </w:tc>
      </w:tr>
      <w:tr w:rsidR="00105C6B" w:rsidRPr="00105C6B" w:rsidTr="00105C6B"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Новизна, глубина и оригинальность содержания и формы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0-5 баллов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5</w:t>
            </w:r>
          </w:p>
        </w:tc>
      </w:tr>
      <w:tr w:rsidR="00105C6B" w:rsidRPr="00105C6B" w:rsidTr="00105C6B"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Методическая ценность и практическая применимость в дошкольном образовании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0-5 баллов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5</w:t>
            </w:r>
          </w:p>
        </w:tc>
      </w:tr>
      <w:tr w:rsidR="00105C6B" w:rsidRPr="00105C6B" w:rsidTr="00105C6B"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Эффективность передачи профессионального опыта (умение мотивировать аудиторию, способность к обобщению собственного профессионального опыта, наличие четкого алгоритма выступления, опора на деятельностный подход, результативность использованных приемов и методов)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0-5 баллов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5</w:t>
            </w:r>
          </w:p>
        </w:tc>
      </w:tr>
      <w:tr w:rsidR="00105C6B" w:rsidRPr="00105C6B" w:rsidTr="00105C6B"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Общая культура и умение транслировать (передать) свой опыт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0-5 баллов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5</w:t>
            </w:r>
          </w:p>
        </w:tc>
      </w:tr>
      <w:tr w:rsidR="00105C6B" w:rsidRPr="00105C6B" w:rsidTr="00105C6B"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30</w:t>
            </w:r>
          </w:p>
        </w:tc>
      </w:tr>
    </w:tbl>
    <w:p w:rsidR="00446411" w:rsidRDefault="00446411" w:rsidP="00105C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C6B" w:rsidRPr="00105C6B" w:rsidRDefault="00105C6B" w:rsidP="00105C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3) «Педагогическое мероприятие с детьми» (видеофайл)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Участники Конкурса предоставляют видеозапись педагогического мероприятия с детьми, демонстрирующее практический опыт участника Конкурса, отражающее сущность используемых образовательных технологий, методов и приемов, заявленных на первом (заочном) туре конкурса в конкурсном мероприятии «Педагогическая находка», а также втором (очном) этапе в конкурсном мероприятии «Мастер-класс». 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воспитанниками дошкольного возраста может быть представлена разными формами. 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Возраст детей, группа для проведения мероприятия определяется участником Конкурса самостоятельно.</w:t>
      </w:r>
    </w:p>
    <w:p w:rsidR="00105C6B" w:rsidRPr="00105C6B" w:rsidRDefault="00105C6B" w:rsidP="00105C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lastRenderedPageBreak/>
        <w:t xml:space="preserve">Формат: видеоролик продолжительностью не более 20 минут, с возможностью воспроизведения на современных цифровых устройствах: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105C6B">
        <w:rPr>
          <w:rFonts w:ascii="Times New Roman" w:hAnsi="Times New Roman" w:cs="Times New Roman"/>
          <w:sz w:val="28"/>
          <w:szCs w:val="28"/>
        </w:rPr>
        <w:t xml:space="preserve">,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105C6B">
        <w:rPr>
          <w:rFonts w:ascii="Times New Roman" w:hAnsi="Times New Roman" w:cs="Times New Roman"/>
          <w:sz w:val="28"/>
          <w:szCs w:val="28"/>
        </w:rPr>
        <w:t xml:space="preserve">,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MKV</w:t>
      </w:r>
      <w:r w:rsidRPr="00105C6B">
        <w:rPr>
          <w:rFonts w:ascii="Times New Roman" w:hAnsi="Times New Roman" w:cs="Times New Roman"/>
          <w:sz w:val="28"/>
          <w:szCs w:val="28"/>
        </w:rPr>
        <w:t xml:space="preserve">,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Pr="00105C6B">
        <w:rPr>
          <w:rFonts w:ascii="Times New Roman" w:hAnsi="Times New Roman" w:cs="Times New Roman"/>
          <w:sz w:val="28"/>
          <w:szCs w:val="28"/>
        </w:rPr>
        <w:t xml:space="preserve">,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FLV</w:t>
      </w:r>
      <w:r w:rsidRPr="00105C6B">
        <w:rPr>
          <w:rFonts w:ascii="Times New Roman" w:hAnsi="Times New Roman" w:cs="Times New Roman"/>
          <w:sz w:val="28"/>
          <w:szCs w:val="28"/>
        </w:rPr>
        <w:t xml:space="preserve">,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FullHD</w:t>
      </w:r>
      <w:r w:rsidRPr="00105C6B">
        <w:rPr>
          <w:rFonts w:ascii="Times New Roman" w:hAnsi="Times New Roman" w:cs="Times New Roman"/>
          <w:sz w:val="28"/>
          <w:szCs w:val="28"/>
        </w:rPr>
        <w:t xml:space="preserve"> и др.; качество не ниже 360 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px</w:t>
      </w:r>
      <w:r w:rsidRPr="00105C6B">
        <w:rPr>
          <w:rFonts w:ascii="Times New Roman" w:hAnsi="Times New Roman" w:cs="Times New Roman"/>
          <w:sz w:val="28"/>
          <w:szCs w:val="28"/>
        </w:rPr>
        <w:t>.</w:t>
      </w:r>
    </w:p>
    <w:p w:rsidR="00105C6B" w:rsidRPr="00105C6B" w:rsidRDefault="00105C6B" w:rsidP="00105C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Видеоролик должен быть оформлен информационной заставкой с указанием имени участника, наименования образовательной организации Иркутского районного муниципального образования.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14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3"/>
        <w:gridCol w:w="1648"/>
        <w:gridCol w:w="1950"/>
      </w:tblGrid>
      <w:tr w:rsidR="00105C6B" w:rsidRPr="00105C6B" w:rsidTr="00105C6B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105C6B" w:rsidRPr="00105C6B" w:rsidTr="00105C6B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Соответствие содержание мероприятия теме, поставленным целям и задачам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0-5 баллов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5</w:t>
            </w:r>
          </w:p>
        </w:tc>
      </w:tr>
      <w:tr w:rsidR="00105C6B" w:rsidRPr="00105C6B" w:rsidTr="00105C6B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 xml:space="preserve">Соответствие созданной образовательной среды требованиям ФГОС ДО (обеспечение физического и психологического здоровья, эмоционального благополучия и развития детей)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Педагогическая мобильность (способность конструировать и реализовывать процесс воспитания и обучения в условиях конкретной образовательной ситуации и организовать совместную деятельность с другим субъектами образовательной деятельности)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Умение организовать и удерживать интерес детей в течении образовательной деятельности, поддержать детскую инициативу и самостоятельность, в том числе оказать помощь любому ребенку вне зависимости от его возможностей, особенностей  поведения, состояния психического и физического здоровья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0-15 баллов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15</w:t>
            </w:r>
          </w:p>
        </w:tc>
      </w:tr>
      <w:tr w:rsidR="00105C6B" w:rsidRPr="00105C6B" w:rsidTr="00105C6B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60</w:t>
            </w:r>
          </w:p>
        </w:tc>
      </w:tr>
    </w:tbl>
    <w:p w:rsidR="00105C6B" w:rsidRPr="00105C6B" w:rsidRDefault="00105C6B" w:rsidP="00105C6B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3. Конкурсные испытания третьего (очного) тура Конкурса</w:t>
      </w:r>
    </w:p>
    <w:p w:rsidR="00105C6B" w:rsidRPr="00105C6B" w:rsidRDefault="00105C6B" w:rsidP="00105C6B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Доклад-презентация  «Мой успешный проект»</w:t>
      </w:r>
    </w:p>
    <w:p w:rsidR="00105C6B" w:rsidRPr="00105C6B" w:rsidRDefault="00105C6B" w:rsidP="00105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Формат: доклад-презентация должен отражать практику применения участником Конкурса метода проектов, включать представление (описание) значимой для всех субъектов проектной деятельности цели, согласованных действий и способов ее достижения, результатов, обеспечивающих </w:t>
      </w:r>
      <w:r w:rsidRPr="00105C6B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решения воспитанниками образовательной задачи (проблемы), приобретения им нового опыта в различных видах деятельности.</w:t>
      </w:r>
    </w:p>
    <w:p w:rsidR="00105C6B" w:rsidRPr="00105C6B" w:rsidRDefault="00105C6B" w:rsidP="00105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Участники самостоятельно определяют социальную, педагогическую и/или образовательную задачу.</w:t>
      </w:r>
    </w:p>
    <w:p w:rsidR="00105C6B" w:rsidRPr="00105C6B" w:rsidRDefault="00105C6B" w:rsidP="00105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Регламент: до 10 минут: выступление – не более 7 минут, ответы на вопрос жюри – не более 3 минут.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Проводится в дистанционном/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05C6B">
        <w:rPr>
          <w:rFonts w:ascii="Times New Roman" w:hAnsi="Times New Roman" w:cs="Times New Roman"/>
          <w:sz w:val="28"/>
          <w:szCs w:val="28"/>
        </w:rPr>
        <w:t>-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105C6B">
        <w:rPr>
          <w:rFonts w:ascii="Times New Roman" w:hAnsi="Times New Roman" w:cs="Times New Roman"/>
          <w:sz w:val="28"/>
          <w:szCs w:val="28"/>
        </w:rPr>
        <w:t xml:space="preserve"> формате.</w:t>
      </w:r>
    </w:p>
    <w:p w:rsidR="00105C6B" w:rsidRPr="00105C6B" w:rsidRDefault="00105C6B" w:rsidP="00105C6B">
      <w:pPr>
        <w:ind w:firstLine="709"/>
        <w:jc w:val="center"/>
        <w:rPr>
          <w:rFonts w:ascii="Times New Roman" w:hAnsi="Times New Roman" w:cs="Times New Roman"/>
          <w:sz w:val="14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7"/>
        <w:gridCol w:w="1810"/>
        <w:gridCol w:w="1983"/>
      </w:tblGrid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Соответствие проекта требованиям ФГОС ДО, актуальным направлениям развития дошкольного образования, интересам и возрасту детей дошкольного возраста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 xml:space="preserve">Обоснованность выбора целевой аудитории участников проекта (воспитанников, родителей (законных представителей), представителей других социальных институтов детства)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Значимость поставленной цели и достигнутых результатов для развития детей дошкольного возраста, приобретения ими нового опыта в различных видах деятельности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Умение продемонстрировать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 xml:space="preserve">Возможность реализации проекта другими педагогическими работниками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Самооценка эффективности (успешности) проекта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Организованность и культура представления информации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tabs>
                <w:tab w:val="num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70</w:t>
            </w:r>
          </w:p>
        </w:tc>
      </w:tr>
    </w:tbl>
    <w:p w:rsidR="00105C6B" w:rsidRPr="00105C6B" w:rsidRDefault="00105C6B" w:rsidP="00105C6B">
      <w:pPr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Ток-шоу «Профессиональный разговор»</w:t>
      </w:r>
    </w:p>
    <w:p w:rsidR="00105C6B" w:rsidRPr="00105C6B" w:rsidRDefault="00105C6B" w:rsidP="00105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 xml:space="preserve">Формат: ток-шоу, в котором лауреаты конкурса ведут обсуждения проблемных педагогических ситуаций в рамках заданной темы. </w:t>
      </w:r>
    </w:p>
    <w:p w:rsidR="00105C6B" w:rsidRPr="00105C6B" w:rsidRDefault="00105C6B" w:rsidP="00105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Тема ток-шоу и его ведущий определяются оргкомитетом конкурса и  оглашаются накануне проведения мероприятия.</w:t>
      </w:r>
    </w:p>
    <w:p w:rsidR="00105C6B" w:rsidRPr="00105C6B" w:rsidRDefault="00105C6B" w:rsidP="00105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Регламент: 1 час, на каждую группу – не более 30 минут.</w:t>
      </w:r>
    </w:p>
    <w:p w:rsidR="00105C6B" w:rsidRPr="00105C6B" w:rsidRDefault="00105C6B" w:rsidP="00105C6B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t>Проводится в дистанционном/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05C6B">
        <w:rPr>
          <w:rFonts w:ascii="Times New Roman" w:hAnsi="Times New Roman" w:cs="Times New Roman"/>
          <w:sz w:val="28"/>
          <w:szCs w:val="28"/>
        </w:rPr>
        <w:t>-</w:t>
      </w:r>
      <w:r w:rsidRPr="00105C6B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105C6B">
        <w:rPr>
          <w:rFonts w:ascii="Times New Roman" w:hAnsi="Times New Roman" w:cs="Times New Roman"/>
          <w:sz w:val="28"/>
          <w:szCs w:val="28"/>
        </w:rPr>
        <w:t xml:space="preserve"> формате.</w:t>
      </w:r>
    </w:p>
    <w:p w:rsidR="00105C6B" w:rsidRPr="00105C6B" w:rsidRDefault="00105C6B" w:rsidP="00105C6B">
      <w:pPr>
        <w:jc w:val="center"/>
        <w:rPr>
          <w:rFonts w:ascii="Times New Roman" w:hAnsi="Times New Roman" w:cs="Times New Roman"/>
          <w:sz w:val="16"/>
          <w:szCs w:val="28"/>
        </w:rPr>
      </w:pPr>
      <w:r w:rsidRPr="00105C6B">
        <w:rPr>
          <w:rFonts w:ascii="Times New Roman" w:hAnsi="Times New Roman" w:cs="Times New Roman"/>
          <w:sz w:val="28"/>
          <w:szCs w:val="28"/>
        </w:rPr>
        <w:lastRenderedPageBreak/>
        <w:t>Критерии оценки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2"/>
        <w:gridCol w:w="1701"/>
        <w:gridCol w:w="1872"/>
      </w:tblGrid>
      <w:tr w:rsidR="00105C6B" w:rsidRPr="00105C6B" w:rsidTr="00105C6B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C6B" w:rsidRPr="00105C6B" w:rsidRDefault="0010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105C6B" w:rsidRPr="00105C6B" w:rsidTr="00105C6B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Наличие общественно значимой и собственной позиции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ind w:left="-37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Содержательность и аргументированность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ind w:left="-37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Умение вести профессиональный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ind w:left="-37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Убедительность и красочность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ind w:left="-37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0-10 баллов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10</w:t>
            </w:r>
          </w:p>
        </w:tc>
      </w:tr>
      <w:tr w:rsidR="00105C6B" w:rsidRPr="00105C6B" w:rsidTr="00105C6B"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6B" w:rsidRPr="00105C6B" w:rsidRDefault="00105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6B">
              <w:rPr>
                <w:rFonts w:ascii="Times New Roman" w:hAnsi="Times New Roman" w:cs="Times New Roman"/>
              </w:rPr>
              <w:t>40</w:t>
            </w:r>
          </w:p>
        </w:tc>
      </w:tr>
    </w:tbl>
    <w:p w:rsidR="00105C6B" w:rsidRPr="00105C6B" w:rsidRDefault="00105C6B" w:rsidP="00105C6B">
      <w:pPr>
        <w:rPr>
          <w:rFonts w:ascii="Times New Roman" w:hAnsi="Times New Roman" w:cs="Times New Roman"/>
          <w:b/>
          <w:sz w:val="28"/>
          <w:szCs w:val="28"/>
        </w:rPr>
      </w:pPr>
    </w:p>
    <w:p w:rsidR="00105C6B" w:rsidRPr="00105C6B" w:rsidRDefault="00105C6B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B" w:rsidRPr="00105C6B" w:rsidRDefault="00105C6B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B" w:rsidRPr="00105C6B" w:rsidRDefault="00105C6B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B" w:rsidRPr="00105C6B" w:rsidRDefault="00105C6B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B" w:rsidRPr="00105C6B" w:rsidRDefault="00105C6B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B" w:rsidRPr="00105C6B" w:rsidRDefault="00105C6B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B" w:rsidRPr="00105C6B" w:rsidRDefault="00105C6B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B" w:rsidRPr="00105C6B" w:rsidRDefault="00105C6B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771" w:rsidRPr="00105C6B" w:rsidRDefault="00C14771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771" w:rsidRPr="00105C6B" w:rsidRDefault="00C14771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771" w:rsidRPr="00105C6B" w:rsidRDefault="00C14771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771" w:rsidRPr="00105C6B" w:rsidRDefault="00C14771" w:rsidP="002C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022" w:rsidRPr="00105C6B" w:rsidRDefault="0047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3022" w:rsidRPr="00105C6B" w:rsidSect="0004374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E3" w:rsidRDefault="00855EE3" w:rsidP="00B33B70">
      <w:pPr>
        <w:spacing w:after="0" w:line="240" w:lineRule="auto"/>
      </w:pPr>
      <w:r>
        <w:separator/>
      </w:r>
    </w:p>
  </w:endnote>
  <w:endnote w:type="continuationSeparator" w:id="1">
    <w:p w:rsidR="00855EE3" w:rsidRDefault="00855EE3" w:rsidP="00B3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748" w:rsidRDefault="00783C78" w:rsidP="00043748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4374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3748" w:rsidRDefault="0004374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748" w:rsidRDefault="00043748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E3" w:rsidRDefault="00855EE3" w:rsidP="00B33B70">
      <w:pPr>
        <w:spacing w:after="0" w:line="240" w:lineRule="auto"/>
      </w:pPr>
      <w:r>
        <w:separator/>
      </w:r>
    </w:p>
  </w:footnote>
  <w:footnote w:type="continuationSeparator" w:id="1">
    <w:p w:rsidR="00855EE3" w:rsidRDefault="00855EE3" w:rsidP="00B3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748" w:rsidRDefault="00783C78" w:rsidP="00043748">
    <w:pPr>
      <w:pStyle w:val="af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4374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3748" w:rsidRDefault="00043748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748" w:rsidRDefault="00043748">
    <w:pPr>
      <w:pStyle w:val="af8"/>
    </w:pPr>
  </w:p>
  <w:p w:rsidR="00043748" w:rsidRDefault="00043748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251"/>
    <w:multiLevelType w:val="hybridMultilevel"/>
    <w:tmpl w:val="15BE80C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72484D"/>
    <w:multiLevelType w:val="hybridMultilevel"/>
    <w:tmpl w:val="6BA8885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16FF8"/>
    <w:multiLevelType w:val="hybridMultilevel"/>
    <w:tmpl w:val="182003E0"/>
    <w:lvl w:ilvl="0" w:tplc="D6EC93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C8D04DF8">
      <w:start w:val="1"/>
      <w:numFmt w:val="decimal"/>
      <w:lvlText w:val="%2."/>
      <w:lvlJc w:val="left"/>
      <w:pPr>
        <w:ind w:left="1556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37C67"/>
    <w:multiLevelType w:val="hybridMultilevel"/>
    <w:tmpl w:val="AF04B91E"/>
    <w:lvl w:ilvl="0" w:tplc="D47C1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AC6FCB"/>
    <w:multiLevelType w:val="hybridMultilevel"/>
    <w:tmpl w:val="1654E004"/>
    <w:lvl w:ilvl="0" w:tplc="F23230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F23D7"/>
    <w:multiLevelType w:val="hybridMultilevel"/>
    <w:tmpl w:val="5AB407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24718A"/>
    <w:multiLevelType w:val="hybridMultilevel"/>
    <w:tmpl w:val="13C0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60ECA"/>
    <w:multiLevelType w:val="hybridMultilevel"/>
    <w:tmpl w:val="9B52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E2941"/>
    <w:multiLevelType w:val="hybridMultilevel"/>
    <w:tmpl w:val="1654E004"/>
    <w:lvl w:ilvl="0" w:tplc="F23230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D1B00"/>
    <w:multiLevelType w:val="hybridMultilevel"/>
    <w:tmpl w:val="EA626FAC"/>
    <w:lvl w:ilvl="0" w:tplc="7CF4275C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F7A56"/>
    <w:multiLevelType w:val="hybridMultilevel"/>
    <w:tmpl w:val="C6A8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C628E"/>
    <w:multiLevelType w:val="hybridMultilevel"/>
    <w:tmpl w:val="36967642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FF57AD"/>
    <w:multiLevelType w:val="hybridMultilevel"/>
    <w:tmpl w:val="C350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70F"/>
    <w:multiLevelType w:val="hybridMultilevel"/>
    <w:tmpl w:val="923EDC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23C4E"/>
    <w:multiLevelType w:val="hybridMultilevel"/>
    <w:tmpl w:val="25DA5EFC"/>
    <w:lvl w:ilvl="0" w:tplc="732239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4420E8">
      <w:start w:val="1"/>
      <w:numFmt w:val="decimal"/>
      <w:isLgl/>
      <w:lvlText w:val="%2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 w:tplc="E728894A">
      <w:numFmt w:val="none"/>
      <w:lvlText w:val=""/>
      <w:lvlJc w:val="left"/>
      <w:pPr>
        <w:tabs>
          <w:tab w:val="num" w:pos="360"/>
        </w:tabs>
      </w:pPr>
    </w:lvl>
    <w:lvl w:ilvl="3" w:tplc="4252A34C">
      <w:numFmt w:val="none"/>
      <w:lvlText w:val=""/>
      <w:lvlJc w:val="left"/>
      <w:pPr>
        <w:tabs>
          <w:tab w:val="num" w:pos="360"/>
        </w:tabs>
      </w:pPr>
    </w:lvl>
    <w:lvl w:ilvl="4" w:tplc="3FD2B4EC">
      <w:numFmt w:val="none"/>
      <w:lvlText w:val=""/>
      <w:lvlJc w:val="left"/>
      <w:pPr>
        <w:tabs>
          <w:tab w:val="num" w:pos="360"/>
        </w:tabs>
      </w:pPr>
    </w:lvl>
    <w:lvl w:ilvl="5" w:tplc="415603A6">
      <w:numFmt w:val="none"/>
      <w:lvlText w:val=""/>
      <w:lvlJc w:val="left"/>
      <w:pPr>
        <w:tabs>
          <w:tab w:val="num" w:pos="360"/>
        </w:tabs>
      </w:pPr>
    </w:lvl>
    <w:lvl w:ilvl="6" w:tplc="63DC87EC">
      <w:numFmt w:val="none"/>
      <w:lvlText w:val=""/>
      <w:lvlJc w:val="left"/>
      <w:pPr>
        <w:tabs>
          <w:tab w:val="num" w:pos="360"/>
        </w:tabs>
      </w:pPr>
    </w:lvl>
    <w:lvl w:ilvl="7" w:tplc="E7C4D1CC">
      <w:numFmt w:val="none"/>
      <w:lvlText w:val=""/>
      <w:lvlJc w:val="left"/>
      <w:pPr>
        <w:tabs>
          <w:tab w:val="num" w:pos="360"/>
        </w:tabs>
      </w:pPr>
    </w:lvl>
    <w:lvl w:ilvl="8" w:tplc="3A90299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71E30F7"/>
    <w:multiLevelType w:val="hybridMultilevel"/>
    <w:tmpl w:val="4E78B1D4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ECE2500"/>
    <w:multiLevelType w:val="hybridMultilevel"/>
    <w:tmpl w:val="3EF00E04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4088539A"/>
    <w:multiLevelType w:val="hybridMultilevel"/>
    <w:tmpl w:val="27100F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66EAB"/>
    <w:multiLevelType w:val="hybridMultilevel"/>
    <w:tmpl w:val="4E98A2F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343BD"/>
    <w:multiLevelType w:val="hybridMultilevel"/>
    <w:tmpl w:val="C82256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912AD3"/>
    <w:multiLevelType w:val="hybridMultilevel"/>
    <w:tmpl w:val="4C468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9E7DB2"/>
    <w:multiLevelType w:val="hybridMultilevel"/>
    <w:tmpl w:val="11647F14"/>
    <w:lvl w:ilvl="0" w:tplc="44FA943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A0A5BDE">
      <w:start w:val="1"/>
      <w:numFmt w:val="lowerLetter"/>
      <w:lvlText w:val="%2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CC558A3"/>
    <w:multiLevelType w:val="hybridMultilevel"/>
    <w:tmpl w:val="236C7298"/>
    <w:lvl w:ilvl="0" w:tplc="61B24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D17393"/>
    <w:multiLevelType w:val="hybridMultilevel"/>
    <w:tmpl w:val="473E75B4"/>
    <w:lvl w:ilvl="0" w:tplc="5D329E4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EB55F8"/>
    <w:multiLevelType w:val="hybridMultilevel"/>
    <w:tmpl w:val="F8A2F40A"/>
    <w:lvl w:ilvl="0" w:tplc="FBBAD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855181"/>
    <w:multiLevelType w:val="hybridMultilevel"/>
    <w:tmpl w:val="10C011F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F2889"/>
    <w:multiLevelType w:val="hybridMultilevel"/>
    <w:tmpl w:val="C6A8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A5886"/>
    <w:multiLevelType w:val="hybridMultilevel"/>
    <w:tmpl w:val="B280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35D8"/>
    <w:multiLevelType w:val="hybridMultilevel"/>
    <w:tmpl w:val="CDF013C0"/>
    <w:lvl w:ilvl="0" w:tplc="25E2D3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45E80"/>
    <w:multiLevelType w:val="hybridMultilevel"/>
    <w:tmpl w:val="1EAC23B2"/>
    <w:lvl w:ilvl="0" w:tplc="02D624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D2355"/>
    <w:multiLevelType w:val="hybridMultilevel"/>
    <w:tmpl w:val="6420B02C"/>
    <w:lvl w:ilvl="0" w:tplc="720258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33B2866"/>
    <w:multiLevelType w:val="hybridMultilevel"/>
    <w:tmpl w:val="2BD87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9924F4"/>
    <w:multiLevelType w:val="hybridMultilevel"/>
    <w:tmpl w:val="CA8880C2"/>
    <w:lvl w:ilvl="0" w:tplc="04190003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31AF2"/>
    <w:multiLevelType w:val="hybridMultilevel"/>
    <w:tmpl w:val="293EAD44"/>
    <w:lvl w:ilvl="0" w:tplc="E27AEBDA">
      <w:start w:val="1"/>
      <w:numFmt w:val="decimal"/>
      <w:lvlText w:val="%1."/>
      <w:lvlJc w:val="left"/>
      <w:pPr>
        <w:tabs>
          <w:tab w:val="num" w:pos="720"/>
        </w:tabs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6D6A9C"/>
    <w:multiLevelType w:val="hybridMultilevel"/>
    <w:tmpl w:val="75560508"/>
    <w:lvl w:ilvl="0" w:tplc="6B981F52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900A29"/>
    <w:multiLevelType w:val="hybridMultilevel"/>
    <w:tmpl w:val="E5A0D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5FD1"/>
    <w:multiLevelType w:val="hybridMultilevel"/>
    <w:tmpl w:val="CC601A0A"/>
    <w:lvl w:ilvl="0" w:tplc="5D329E4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6C6A6DD5"/>
    <w:multiLevelType w:val="hybridMultilevel"/>
    <w:tmpl w:val="3C68B390"/>
    <w:lvl w:ilvl="0" w:tplc="FE2EEEC2">
      <w:start w:val="1"/>
      <w:numFmt w:val="decimal"/>
      <w:lvlText w:val="%1)"/>
      <w:lvlJc w:val="left"/>
      <w:pPr>
        <w:ind w:left="1211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4026F0"/>
    <w:multiLevelType w:val="hybridMultilevel"/>
    <w:tmpl w:val="1F94D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044D9"/>
    <w:multiLevelType w:val="hybridMultilevel"/>
    <w:tmpl w:val="D60635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4C46092"/>
    <w:multiLevelType w:val="hybridMultilevel"/>
    <w:tmpl w:val="C616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3171B"/>
    <w:multiLevelType w:val="hybridMultilevel"/>
    <w:tmpl w:val="31C4A614"/>
    <w:lvl w:ilvl="0" w:tplc="ECDC6D9E">
      <w:start w:val="1"/>
      <w:numFmt w:val="bullet"/>
      <w:lvlText w:val="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42"/>
  </w:num>
  <w:num w:numId="5">
    <w:abstractNumId w:val="19"/>
  </w:num>
  <w:num w:numId="6">
    <w:abstractNumId w:val="8"/>
  </w:num>
  <w:num w:numId="7">
    <w:abstractNumId w:val="12"/>
  </w:num>
  <w:num w:numId="8">
    <w:abstractNumId w:val="25"/>
  </w:num>
  <w:num w:numId="9">
    <w:abstractNumId w:val="16"/>
  </w:num>
  <w:num w:numId="10">
    <w:abstractNumId w:val="17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32"/>
  </w:num>
  <w:num w:numId="16">
    <w:abstractNumId w:val="35"/>
  </w:num>
  <w:num w:numId="17">
    <w:abstractNumId w:val="23"/>
  </w:num>
  <w:num w:numId="18">
    <w:abstractNumId w:val="37"/>
  </w:num>
  <w:num w:numId="19">
    <w:abstractNumId w:val="14"/>
  </w:num>
  <w:num w:numId="20">
    <w:abstractNumId w:val="33"/>
  </w:num>
  <w:num w:numId="21">
    <w:abstractNumId w:val="10"/>
  </w:num>
  <w:num w:numId="22">
    <w:abstractNumId w:val="26"/>
  </w:num>
  <w:num w:numId="23">
    <w:abstractNumId w:val="21"/>
  </w:num>
  <w:num w:numId="24">
    <w:abstractNumId w:val="30"/>
  </w:num>
  <w:num w:numId="25">
    <w:abstractNumId w:val="31"/>
  </w:num>
  <w:num w:numId="26">
    <w:abstractNumId w:val="40"/>
  </w:num>
  <w:num w:numId="27">
    <w:abstractNumId w:val="36"/>
  </w:num>
  <w:num w:numId="28">
    <w:abstractNumId w:val="7"/>
  </w:num>
  <w:num w:numId="29">
    <w:abstractNumId w:val="6"/>
  </w:num>
  <w:num w:numId="30">
    <w:abstractNumId w:val="27"/>
  </w:num>
  <w:num w:numId="31">
    <w:abstractNumId w:val="41"/>
  </w:num>
  <w:num w:numId="32">
    <w:abstractNumId w:val="15"/>
  </w:num>
  <w:num w:numId="33">
    <w:abstractNumId w:val="39"/>
  </w:num>
  <w:num w:numId="34">
    <w:abstractNumId w:val="29"/>
  </w:num>
  <w:num w:numId="35">
    <w:abstractNumId w:val="28"/>
  </w:num>
  <w:num w:numId="36">
    <w:abstractNumId w:val="20"/>
  </w:num>
  <w:num w:numId="37">
    <w:abstractNumId w:val="24"/>
  </w:num>
  <w:num w:numId="38">
    <w:abstractNumId w:val="3"/>
  </w:num>
  <w:num w:numId="39">
    <w:abstractNumId w:val="22"/>
  </w:num>
  <w:num w:numId="40">
    <w:abstractNumId w:val="34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508"/>
    <w:rsid w:val="00004B3B"/>
    <w:rsid w:val="000052C0"/>
    <w:rsid w:val="00043748"/>
    <w:rsid w:val="00043A20"/>
    <w:rsid w:val="000932CB"/>
    <w:rsid w:val="00095C5B"/>
    <w:rsid w:val="000F1009"/>
    <w:rsid w:val="00105C6B"/>
    <w:rsid w:val="001C5837"/>
    <w:rsid w:val="00282127"/>
    <w:rsid w:val="002B1A66"/>
    <w:rsid w:val="002C6508"/>
    <w:rsid w:val="002C7B13"/>
    <w:rsid w:val="00324A83"/>
    <w:rsid w:val="00343894"/>
    <w:rsid w:val="003E0465"/>
    <w:rsid w:val="003E6BD0"/>
    <w:rsid w:val="003F76C4"/>
    <w:rsid w:val="00404934"/>
    <w:rsid w:val="00446411"/>
    <w:rsid w:val="00473022"/>
    <w:rsid w:val="005727DB"/>
    <w:rsid w:val="005F5CFD"/>
    <w:rsid w:val="00675691"/>
    <w:rsid w:val="007151F9"/>
    <w:rsid w:val="00783C78"/>
    <w:rsid w:val="00796C80"/>
    <w:rsid w:val="007F3067"/>
    <w:rsid w:val="0083346E"/>
    <w:rsid w:val="008378DF"/>
    <w:rsid w:val="00855EE3"/>
    <w:rsid w:val="008B125E"/>
    <w:rsid w:val="008E0786"/>
    <w:rsid w:val="009B5244"/>
    <w:rsid w:val="009D0836"/>
    <w:rsid w:val="009D7757"/>
    <w:rsid w:val="00A8329C"/>
    <w:rsid w:val="00B33B70"/>
    <w:rsid w:val="00BD009A"/>
    <w:rsid w:val="00C06B89"/>
    <w:rsid w:val="00C14771"/>
    <w:rsid w:val="00C26372"/>
    <w:rsid w:val="00CA1AAD"/>
    <w:rsid w:val="00E73C98"/>
    <w:rsid w:val="00EC7F76"/>
    <w:rsid w:val="00F20FC7"/>
    <w:rsid w:val="00F263F5"/>
    <w:rsid w:val="00F3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0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C650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6508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lang w:eastAsia="ru-RU"/>
    </w:rPr>
  </w:style>
  <w:style w:type="paragraph" w:styleId="3">
    <w:name w:val="heading 3"/>
    <w:basedOn w:val="a"/>
    <w:next w:val="a"/>
    <w:link w:val="30"/>
    <w:qFormat/>
    <w:rsid w:val="002C65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2C65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2C6508"/>
    <w:pPr>
      <w:keepNext/>
      <w:spacing w:after="0" w:line="240" w:lineRule="auto"/>
      <w:ind w:firstLine="720"/>
      <w:jc w:val="center"/>
      <w:outlineLvl w:val="4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650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6508"/>
    <w:pPr>
      <w:keepNext/>
      <w:spacing w:after="0" w:line="240" w:lineRule="auto"/>
      <w:outlineLvl w:val="6"/>
    </w:pPr>
    <w:rPr>
      <w:rFonts w:ascii="Arial" w:eastAsia="Times New Roman" w:hAnsi="Arial" w:cs="Arial"/>
      <w:b/>
      <w:lang w:eastAsia="ru-RU"/>
    </w:rPr>
  </w:style>
  <w:style w:type="paragraph" w:styleId="8">
    <w:name w:val="heading 8"/>
    <w:basedOn w:val="a"/>
    <w:next w:val="a"/>
    <w:link w:val="80"/>
    <w:qFormat/>
    <w:rsid w:val="002C650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lang w:eastAsia="ru-RU"/>
    </w:rPr>
  </w:style>
  <w:style w:type="paragraph" w:styleId="9">
    <w:name w:val="heading 9"/>
    <w:basedOn w:val="a"/>
    <w:next w:val="a"/>
    <w:link w:val="90"/>
    <w:qFormat/>
    <w:rsid w:val="002C650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5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6508"/>
    <w:rPr>
      <w:rFonts w:ascii="Arial" w:eastAsia="Times New Roman" w:hAnsi="Arial" w:cs="Arial"/>
      <w:b/>
      <w:lang w:eastAsia="ru-RU"/>
    </w:rPr>
  </w:style>
  <w:style w:type="character" w:customStyle="1" w:styleId="30">
    <w:name w:val="Заголовок 3 Знак"/>
    <w:basedOn w:val="a0"/>
    <w:link w:val="3"/>
    <w:rsid w:val="002C6508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2C6508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2C6508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C650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6508"/>
    <w:rPr>
      <w:rFonts w:ascii="Arial" w:eastAsia="Times New Roman" w:hAnsi="Arial" w:cs="Arial"/>
      <w:b/>
      <w:lang w:eastAsia="ru-RU"/>
    </w:rPr>
  </w:style>
  <w:style w:type="character" w:customStyle="1" w:styleId="80">
    <w:name w:val="Заголовок 8 Знак"/>
    <w:basedOn w:val="a0"/>
    <w:link w:val="8"/>
    <w:rsid w:val="002C6508"/>
    <w:rPr>
      <w:rFonts w:ascii="Times New Roman" w:eastAsia="Times New Roman" w:hAnsi="Times New Roman" w:cs="Times New Roman"/>
      <w:b/>
      <w:lang w:eastAsia="ru-RU"/>
    </w:rPr>
  </w:style>
  <w:style w:type="character" w:customStyle="1" w:styleId="90">
    <w:name w:val="Заголовок 9 Знак"/>
    <w:basedOn w:val="a0"/>
    <w:link w:val="9"/>
    <w:rsid w:val="002C6508"/>
    <w:rPr>
      <w:rFonts w:ascii="Times New Roman" w:eastAsia="Times New Roman" w:hAnsi="Times New Roman" w:cs="Times New Roman"/>
      <w:b/>
      <w:sz w:val="18"/>
      <w:lang w:eastAsia="ru-RU"/>
    </w:rPr>
  </w:style>
  <w:style w:type="numbering" w:customStyle="1" w:styleId="11">
    <w:name w:val="Нет списка1"/>
    <w:next w:val="a2"/>
    <w:semiHidden/>
    <w:rsid w:val="002C6508"/>
  </w:style>
  <w:style w:type="character" w:styleId="a3">
    <w:name w:val="Strong"/>
    <w:qFormat/>
    <w:rsid w:val="002C6508"/>
    <w:rPr>
      <w:rFonts w:ascii="Arial" w:hAnsi="Arial" w:cs="Arial"/>
      <w:b/>
      <w:bCs/>
      <w:color w:val="000000"/>
      <w:sz w:val="18"/>
      <w:szCs w:val="18"/>
    </w:rPr>
  </w:style>
  <w:style w:type="paragraph" w:styleId="a4">
    <w:name w:val="Body Text Indent"/>
    <w:basedOn w:val="a"/>
    <w:link w:val="a5"/>
    <w:rsid w:val="002C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C6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C65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65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otnote reference"/>
    <w:semiHidden/>
    <w:rsid w:val="002C6508"/>
    <w:rPr>
      <w:vertAlign w:val="superscript"/>
    </w:rPr>
  </w:style>
  <w:style w:type="paragraph" w:customStyle="1" w:styleId="12">
    <w:name w:val="заголовок 1"/>
    <w:basedOn w:val="a"/>
    <w:next w:val="a"/>
    <w:rsid w:val="002C650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2C6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2C65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2C6508"/>
  </w:style>
  <w:style w:type="paragraph" w:styleId="ac">
    <w:name w:val="footer"/>
    <w:basedOn w:val="a"/>
    <w:link w:val="ad"/>
    <w:uiPriority w:val="99"/>
    <w:rsid w:val="002C65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6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2C6508"/>
    <w:pPr>
      <w:tabs>
        <w:tab w:val="left" w:pos="34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2">
    <w:name w:val="Основной текст 3 Знак"/>
    <w:basedOn w:val="a0"/>
    <w:link w:val="31"/>
    <w:rsid w:val="002C6508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Indent 2"/>
    <w:basedOn w:val="a"/>
    <w:link w:val="22"/>
    <w:rsid w:val="002C6508"/>
    <w:pPr>
      <w:shd w:val="clear" w:color="auto" w:fill="FFFFFF"/>
      <w:spacing w:after="0" w:line="24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650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3">
    <w:name w:val="Body Text Indent 3"/>
    <w:basedOn w:val="a"/>
    <w:link w:val="34"/>
    <w:rsid w:val="002C65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C6508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styleId="ae">
    <w:name w:val="Hyperlink"/>
    <w:rsid w:val="002C6508"/>
    <w:rPr>
      <w:color w:val="0000FF"/>
      <w:u w:val="single"/>
    </w:rPr>
  </w:style>
  <w:style w:type="paragraph" w:styleId="23">
    <w:name w:val="Body Text 2"/>
    <w:basedOn w:val="a"/>
    <w:link w:val="24"/>
    <w:rsid w:val="002C650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650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lock Text"/>
    <w:basedOn w:val="a"/>
    <w:rsid w:val="002C6508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Cs/>
      <w:lang w:eastAsia="ru-RU"/>
    </w:rPr>
  </w:style>
  <w:style w:type="paragraph" w:styleId="af0">
    <w:name w:val="Title"/>
    <w:basedOn w:val="a"/>
    <w:link w:val="af1"/>
    <w:qFormat/>
    <w:rsid w:val="002C65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C65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FollowedHyperlink"/>
    <w:rsid w:val="002C6508"/>
    <w:rPr>
      <w:color w:val="800080"/>
      <w:u w:val="single"/>
    </w:rPr>
  </w:style>
  <w:style w:type="paragraph" w:styleId="af3">
    <w:name w:val="Balloon Text"/>
    <w:basedOn w:val="a"/>
    <w:link w:val="af4"/>
    <w:semiHidden/>
    <w:rsid w:val="002C65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2C65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Стиль"/>
    <w:rsid w:val="002C6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2C6508"/>
    <w:rPr>
      <w:i/>
      <w:iCs/>
    </w:rPr>
  </w:style>
  <w:style w:type="paragraph" w:customStyle="1" w:styleId="af7">
    <w:name w:val="Знак"/>
    <w:basedOn w:val="a"/>
    <w:rsid w:val="002C650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header"/>
    <w:basedOn w:val="a"/>
    <w:link w:val="af9"/>
    <w:rsid w:val="002C6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2C65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39"/>
    <w:rsid w:val="002C6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2C65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C65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rmal (Web)"/>
    <w:basedOn w:val="a"/>
    <w:rsid w:val="002C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2C65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rsid w:val="002C65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sid w:val="002C6508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2C65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card1">
    <w:name w:val="card1"/>
    <w:rsid w:val="002C6508"/>
    <w:rPr>
      <w:vanish w:val="0"/>
      <w:webHidden w:val="0"/>
      <w:specVanish w:val="0"/>
    </w:rPr>
  </w:style>
  <w:style w:type="paragraph" w:styleId="aff">
    <w:name w:val="annotation text"/>
    <w:basedOn w:val="a"/>
    <w:link w:val="aff0"/>
    <w:unhideWhenUsed/>
    <w:rsid w:val="002C6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rsid w:val="002C65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annotation reference"/>
    <w:unhideWhenUsed/>
    <w:rsid w:val="002C6508"/>
    <w:rPr>
      <w:sz w:val="16"/>
      <w:szCs w:val="16"/>
    </w:rPr>
  </w:style>
  <w:style w:type="paragraph" w:customStyle="1" w:styleId="Default">
    <w:name w:val="Default"/>
    <w:rsid w:val="002C6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ey">
    <w:name w:val="Ia?ey"/>
    <w:basedOn w:val="a"/>
    <w:rsid w:val="002C6508"/>
    <w:pPr>
      <w:overflowPunct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МОН"/>
    <w:basedOn w:val="a"/>
    <w:rsid w:val="002C65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No Spacing"/>
    <w:link w:val="aff4"/>
    <w:uiPriority w:val="1"/>
    <w:qFormat/>
    <w:rsid w:val="002C65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4">
    <w:name w:val="Без интервала Знак"/>
    <w:link w:val="aff3"/>
    <w:uiPriority w:val="1"/>
    <w:rsid w:val="002C6508"/>
    <w:rPr>
      <w:rFonts w:ascii="Calibri" w:eastAsia="Times New Roman" w:hAnsi="Calibri" w:cs="Times New Roman"/>
    </w:rPr>
  </w:style>
  <w:style w:type="paragraph" w:styleId="aff5">
    <w:name w:val="annotation subject"/>
    <w:basedOn w:val="aff"/>
    <w:next w:val="aff"/>
    <w:link w:val="aff6"/>
    <w:rsid w:val="002C6508"/>
    <w:rPr>
      <w:b/>
      <w:bCs/>
    </w:rPr>
  </w:style>
  <w:style w:type="character" w:customStyle="1" w:styleId="aff6">
    <w:name w:val="Тема примечания Знак"/>
    <w:basedOn w:val="aff0"/>
    <w:link w:val="aff5"/>
    <w:rsid w:val="002C65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0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C650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C6508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lang w:eastAsia="ru-RU"/>
    </w:rPr>
  </w:style>
  <w:style w:type="paragraph" w:styleId="3">
    <w:name w:val="heading 3"/>
    <w:basedOn w:val="a"/>
    <w:next w:val="a"/>
    <w:link w:val="30"/>
    <w:qFormat/>
    <w:rsid w:val="002C65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2C65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2C6508"/>
    <w:pPr>
      <w:keepNext/>
      <w:spacing w:after="0" w:line="240" w:lineRule="auto"/>
      <w:ind w:firstLine="720"/>
      <w:jc w:val="center"/>
      <w:outlineLvl w:val="4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650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6508"/>
    <w:pPr>
      <w:keepNext/>
      <w:spacing w:after="0" w:line="240" w:lineRule="auto"/>
      <w:outlineLvl w:val="6"/>
    </w:pPr>
    <w:rPr>
      <w:rFonts w:ascii="Arial" w:eastAsia="Times New Roman" w:hAnsi="Arial" w:cs="Arial"/>
      <w:b/>
      <w:lang w:eastAsia="ru-RU"/>
    </w:rPr>
  </w:style>
  <w:style w:type="paragraph" w:styleId="8">
    <w:name w:val="heading 8"/>
    <w:basedOn w:val="a"/>
    <w:next w:val="a"/>
    <w:link w:val="80"/>
    <w:qFormat/>
    <w:rsid w:val="002C650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lang w:eastAsia="ru-RU"/>
    </w:rPr>
  </w:style>
  <w:style w:type="paragraph" w:styleId="9">
    <w:name w:val="heading 9"/>
    <w:basedOn w:val="a"/>
    <w:next w:val="a"/>
    <w:link w:val="90"/>
    <w:qFormat/>
    <w:rsid w:val="002C650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5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6508"/>
    <w:rPr>
      <w:rFonts w:ascii="Arial" w:eastAsia="Times New Roman" w:hAnsi="Arial" w:cs="Arial"/>
      <w:b/>
      <w:lang w:eastAsia="ru-RU"/>
    </w:rPr>
  </w:style>
  <w:style w:type="character" w:customStyle="1" w:styleId="30">
    <w:name w:val="Заголовок 3 Знак"/>
    <w:basedOn w:val="a0"/>
    <w:link w:val="3"/>
    <w:rsid w:val="002C6508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2C6508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2C6508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C650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6508"/>
    <w:rPr>
      <w:rFonts w:ascii="Arial" w:eastAsia="Times New Roman" w:hAnsi="Arial" w:cs="Arial"/>
      <w:b/>
      <w:lang w:eastAsia="ru-RU"/>
    </w:rPr>
  </w:style>
  <w:style w:type="character" w:customStyle="1" w:styleId="80">
    <w:name w:val="Заголовок 8 Знак"/>
    <w:basedOn w:val="a0"/>
    <w:link w:val="8"/>
    <w:rsid w:val="002C6508"/>
    <w:rPr>
      <w:rFonts w:ascii="Times New Roman" w:eastAsia="Times New Roman" w:hAnsi="Times New Roman" w:cs="Times New Roman"/>
      <w:b/>
      <w:lang w:eastAsia="ru-RU"/>
    </w:rPr>
  </w:style>
  <w:style w:type="character" w:customStyle="1" w:styleId="90">
    <w:name w:val="Заголовок 9 Знак"/>
    <w:basedOn w:val="a0"/>
    <w:link w:val="9"/>
    <w:rsid w:val="002C6508"/>
    <w:rPr>
      <w:rFonts w:ascii="Times New Roman" w:eastAsia="Times New Roman" w:hAnsi="Times New Roman" w:cs="Times New Roman"/>
      <w:b/>
      <w:sz w:val="18"/>
      <w:lang w:eastAsia="ru-RU"/>
    </w:rPr>
  </w:style>
  <w:style w:type="numbering" w:customStyle="1" w:styleId="11">
    <w:name w:val="Нет списка1"/>
    <w:next w:val="a2"/>
    <w:semiHidden/>
    <w:rsid w:val="002C6508"/>
  </w:style>
  <w:style w:type="character" w:styleId="a3">
    <w:name w:val="Strong"/>
    <w:qFormat/>
    <w:rsid w:val="002C6508"/>
    <w:rPr>
      <w:rFonts w:ascii="Arial" w:hAnsi="Arial" w:cs="Arial"/>
      <w:b/>
      <w:bCs/>
      <w:color w:val="000000"/>
      <w:sz w:val="18"/>
      <w:szCs w:val="18"/>
    </w:rPr>
  </w:style>
  <w:style w:type="paragraph" w:styleId="a4">
    <w:name w:val="Body Text Indent"/>
    <w:basedOn w:val="a"/>
    <w:link w:val="a5"/>
    <w:rsid w:val="002C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C6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C65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65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otnote reference"/>
    <w:semiHidden/>
    <w:rsid w:val="002C6508"/>
    <w:rPr>
      <w:vertAlign w:val="superscript"/>
    </w:rPr>
  </w:style>
  <w:style w:type="paragraph" w:customStyle="1" w:styleId="12">
    <w:name w:val="заголовок 1"/>
    <w:basedOn w:val="a"/>
    <w:next w:val="a"/>
    <w:rsid w:val="002C650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2C6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2C65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2C6508"/>
  </w:style>
  <w:style w:type="paragraph" w:styleId="ac">
    <w:name w:val="footer"/>
    <w:basedOn w:val="a"/>
    <w:link w:val="ad"/>
    <w:uiPriority w:val="99"/>
    <w:rsid w:val="002C65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6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2C6508"/>
    <w:pPr>
      <w:tabs>
        <w:tab w:val="left" w:pos="34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2">
    <w:name w:val="Основной текст 3 Знак"/>
    <w:basedOn w:val="a0"/>
    <w:link w:val="31"/>
    <w:rsid w:val="002C6508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Indent 2"/>
    <w:basedOn w:val="a"/>
    <w:link w:val="22"/>
    <w:rsid w:val="002C6508"/>
    <w:pPr>
      <w:shd w:val="clear" w:color="auto" w:fill="FFFFFF"/>
      <w:spacing w:after="0" w:line="24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650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3">
    <w:name w:val="Body Text Indent 3"/>
    <w:basedOn w:val="a"/>
    <w:link w:val="34"/>
    <w:rsid w:val="002C65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C6508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styleId="ae">
    <w:name w:val="Hyperlink"/>
    <w:rsid w:val="002C6508"/>
    <w:rPr>
      <w:color w:val="0000FF"/>
      <w:u w:val="single"/>
    </w:rPr>
  </w:style>
  <w:style w:type="paragraph" w:styleId="23">
    <w:name w:val="Body Text 2"/>
    <w:basedOn w:val="a"/>
    <w:link w:val="24"/>
    <w:rsid w:val="002C650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650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lock Text"/>
    <w:basedOn w:val="a"/>
    <w:rsid w:val="002C6508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Cs/>
      <w:lang w:eastAsia="ru-RU"/>
    </w:rPr>
  </w:style>
  <w:style w:type="paragraph" w:styleId="af0">
    <w:name w:val="Title"/>
    <w:basedOn w:val="a"/>
    <w:link w:val="af1"/>
    <w:qFormat/>
    <w:rsid w:val="002C65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C65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FollowedHyperlink"/>
    <w:rsid w:val="002C6508"/>
    <w:rPr>
      <w:color w:val="800080"/>
      <w:u w:val="single"/>
    </w:rPr>
  </w:style>
  <w:style w:type="paragraph" w:styleId="af3">
    <w:name w:val="Balloon Text"/>
    <w:basedOn w:val="a"/>
    <w:link w:val="af4"/>
    <w:semiHidden/>
    <w:rsid w:val="002C65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2C65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Стиль"/>
    <w:rsid w:val="002C6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2C6508"/>
    <w:rPr>
      <w:i/>
      <w:iCs/>
    </w:rPr>
  </w:style>
  <w:style w:type="paragraph" w:customStyle="1" w:styleId="af7">
    <w:name w:val="Знак"/>
    <w:basedOn w:val="a"/>
    <w:rsid w:val="002C650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header"/>
    <w:basedOn w:val="a"/>
    <w:link w:val="af9"/>
    <w:rsid w:val="002C6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2C65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39"/>
    <w:rsid w:val="002C6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2C65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C65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rmal (Web)"/>
    <w:basedOn w:val="a"/>
    <w:rsid w:val="002C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2C65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rsid w:val="002C65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rsid w:val="002C65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2C65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card1">
    <w:name w:val="card1"/>
    <w:rsid w:val="002C6508"/>
    <w:rPr>
      <w:vanish w:val="0"/>
      <w:webHidden w:val="0"/>
      <w:specVanish w:val="0"/>
    </w:rPr>
  </w:style>
  <w:style w:type="paragraph" w:styleId="aff">
    <w:name w:val="annotation text"/>
    <w:basedOn w:val="a"/>
    <w:link w:val="aff0"/>
    <w:unhideWhenUsed/>
    <w:rsid w:val="002C6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rsid w:val="002C65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annotation reference"/>
    <w:unhideWhenUsed/>
    <w:rsid w:val="002C6508"/>
    <w:rPr>
      <w:sz w:val="16"/>
      <w:szCs w:val="16"/>
    </w:rPr>
  </w:style>
  <w:style w:type="paragraph" w:customStyle="1" w:styleId="Default">
    <w:name w:val="Default"/>
    <w:rsid w:val="002C6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ey">
    <w:name w:val="Ia?ey"/>
    <w:basedOn w:val="a"/>
    <w:rsid w:val="002C6508"/>
    <w:pPr>
      <w:overflowPunct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МОН"/>
    <w:basedOn w:val="a"/>
    <w:rsid w:val="002C65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No Spacing"/>
    <w:link w:val="aff4"/>
    <w:uiPriority w:val="1"/>
    <w:qFormat/>
    <w:rsid w:val="002C65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4">
    <w:name w:val="Без интервала Знак"/>
    <w:link w:val="aff3"/>
    <w:uiPriority w:val="1"/>
    <w:rsid w:val="002C6508"/>
    <w:rPr>
      <w:rFonts w:ascii="Calibri" w:eastAsia="Times New Roman" w:hAnsi="Calibri" w:cs="Times New Roman"/>
    </w:rPr>
  </w:style>
  <w:style w:type="paragraph" w:styleId="aff5">
    <w:name w:val="annotation subject"/>
    <w:basedOn w:val="aff"/>
    <w:next w:val="aff"/>
    <w:link w:val="aff6"/>
    <w:rsid w:val="002C6508"/>
    <w:rPr>
      <w:b/>
      <w:bCs/>
    </w:rPr>
  </w:style>
  <w:style w:type="character" w:customStyle="1" w:styleId="aff6">
    <w:name w:val="Тема примечания Знак"/>
    <w:basedOn w:val="aff0"/>
    <w:link w:val="aff5"/>
    <w:rsid w:val="002C65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y_irkutskruo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C582-C200-44A4-BE26-241258BD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Ю.Н.</dc:creator>
  <cp:lastModifiedBy>user</cp:lastModifiedBy>
  <cp:revision>19</cp:revision>
  <cp:lastPrinted>2019-10-31T00:20:00Z</cp:lastPrinted>
  <dcterms:created xsi:type="dcterms:W3CDTF">2019-10-28T07:45:00Z</dcterms:created>
  <dcterms:modified xsi:type="dcterms:W3CDTF">2021-01-11T03:00:00Z</dcterms:modified>
</cp:coreProperties>
</file>